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47A3E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47A3E">
        <w:rPr>
          <w:rFonts w:ascii="ＭＳ ゴシック" w:eastAsia="ＭＳ ゴシック" w:hAnsi="ＭＳ ゴシック" w:hint="eastAsia"/>
          <w:sz w:val="24"/>
        </w:rPr>
        <w:t>（月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247A3E">
        <w:rPr>
          <w:rFonts w:ascii="ＭＳ ゴシック" w:eastAsia="ＭＳ ゴシック" w:hAnsi="ＭＳ ゴシック" w:hint="eastAsia"/>
          <w:sz w:val="24"/>
        </w:rPr>
        <w:t>上野　由夢心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47A3E">
        <w:rPr>
          <w:rFonts w:ascii="ＭＳ ゴシック" w:eastAsia="ＭＳ ゴシック" w:hAnsi="ＭＳ ゴシック" w:hint="eastAsia"/>
          <w:sz w:val="24"/>
        </w:rPr>
        <w:t>木村　さくら</w:t>
      </w:r>
      <w:r w:rsidR="00247A3E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47A3E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247A3E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147E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465A7" w:rsidRPr="00DE7D38" w:rsidRDefault="00247A3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E40F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D70578" w:rsidRPr="00DE7D38" w:rsidRDefault="00247A3E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F465A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47A3E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745614" w:rsidRDefault="00247A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92D12" w:rsidRDefault="00247A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6C2005" w:rsidRDefault="00147EA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632010" w:rsidRDefault="00247A3E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47A3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247A3E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A17702" w:rsidRPr="00C63290" w:rsidRDefault="00247A3E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F97CDF" w:rsidRDefault="00247A3E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247A3E" w:rsidP="00247A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247A3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業務</w:t>
            </w:r>
          </w:p>
        </w:tc>
        <w:tc>
          <w:tcPr>
            <w:tcW w:w="990" w:type="dxa"/>
            <w:vAlign w:val="center"/>
          </w:tcPr>
          <w:p w:rsidR="00A17702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47A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業務</w:t>
            </w:r>
          </w:p>
        </w:tc>
        <w:tc>
          <w:tcPr>
            <w:tcW w:w="989" w:type="dxa"/>
            <w:vAlign w:val="center"/>
          </w:tcPr>
          <w:p w:rsidR="00A17702" w:rsidRPr="00DF6C58" w:rsidRDefault="00247A3E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3301" w:rsidRDefault="007A29B1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1A79">
        <w:rPr>
          <w:rFonts w:ascii="ＭＳ ゴシック" w:eastAsia="ＭＳ ゴシック" w:hAnsi="ＭＳ ゴシック" w:hint="eastAsia"/>
          <w:sz w:val="24"/>
        </w:rPr>
        <w:t>特記事項無し</w:t>
      </w: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21A79" w:rsidRDefault="00521A79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ゆり様～St付き添いで日赤循環器内科受診している。</w:t>
      </w:r>
    </w:p>
    <w:p w:rsidR="00521A79" w:rsidRDefault="00521A79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受診中</w:t>
      </w:r>
      <w:r w:rsidR="003B21FE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多動、徘徊、易怒性強く、粗暴行為や暴言見られた。</w:t>
      </w:r>
    </w:p>
    <w:p w:rsidR="00521A79" w:rsidRDefault="00521A79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採血・心電図・ABI実施し、内村Dr.診察。</w:t>
      </w:r>
    </w:p>
    <w:p w:rsidR="00521A79" w:rsidRDefault="00521A79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BNP1,744、内服のみでの治療は難しいとの事でペースメーカー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適応だが、術後安静が保てず、合併症を起こして亡くなる可能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性</w:t>
      </w:r>
      <w:r w:rsidR="003B21FE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あると説明あり。本日長男不在の為、11/25長男のみ受診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して頂き、治療方針を決めていく事となる。本日同席の友人（掛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端様）より長男へ受診依頼し、治療方針を当院へ報告してもら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う予定となっている。決まり次第内村Dr.より当院主治医へお</w:t>
      </w:r>
    </w:p>
    <w:p w:rsidR="00521A79" w:rsidRDefault="00521A79" w:rsidP="00521A7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返事書いてくださるとの事。</w:t>
      </w:r>
    </w:p>
    <w:p w:rsidR="00521A79" w:rsidRDefault="00521A79" w:rsidP="00521A79">
      <w:pPr>
        <w:rPr>
          <w:rFonts w:ascii="ＭＳ ゴシック" w:eastAsia="ＭＳ ゴシック" w:hAnsi="ＭＳ ゴシック"/>
          <w:sz w:val="24"/>
        </w:rPr>
      </w:pPr>
    </w:p>
    <w:p w:rsidR="00122476" w:rsidRDefault="00521A79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</w:t>
      </w:r>
      <w:r w:rsidR="00122476">
        <w:rPr>
          <w:rFonts w:ascii="ＭＳ ゴシック" w:eastAsia="ＭＳ ゴシック" w:hAnsi="ＭＳ ゴシック" w:hint="eastAsia"/>
          <w:sz w:val="24"/>
        </w:rPr>
        <w:t>左仰部に表皮剥離あり、血が滲んでいるため臥床させる際、左</w:t>
      </w:r>
    </w:p>
    <w:p w:rsidR="00122476" w:rsidRPr="003B21FE" w:rsidRDefault="00122476" w:rsidP="00122476">
      <w:pPr>
        <w:ind w:firstLineChars="800" w:firstLine="1920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側臥位禁止し、</w:t>
      </w:r>
      <w:r w:rsidRPr="003B21FE">
        <w:rPr>
          <w:rFonts w:ascii="ＭＳ ゴシック" w:eastAsia="ＭＳ ゴシック" w:hAnsi="ＭＳ ゴシック" w:hint="eastAsia"/>
          <w:b/>
          <w:sz w:val="24"/>
        </w:rPr>
        <w:t>右側臥位</w:t>
      </w:r>
      <w:r>
        <w:rPr>
          <w:rFonts w:ascii="ＭＳ ゴシック" w:eastAsia="ＭＳ ゴシック" w:hAnsi="ＭＳ ゴシック" w:hint="eastAsia"/>
          <w:sz w:val="24"/>
        </w:rPr>
        <w:t>または軽くお尻や腰が浮くように</w:t>
      </w:r>
      <w:r w:rsidRPr="003B21FE">
        <w:rPr>
          <w:rFonts w:ascii="ＭＳ ゴシック" w:eastAsia="ＭＳ ゴシック" w:hAnsi="ＭＳ ゴシック" w:hint="eastAsia"/>
          <w:b/>
          <w:sz w:val="24"/>
        </w:rPr>
        <w:t>仰</w:t>
      </w:r>
    </w:p>
    <w:p w:rsidR="00521A79" w:rsidRDefault="003B21FE" w:rsidP="00122476">
      <w:pPr>
        <w:ind w:firstLineChars="800" w:firstLine="1928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臥位</w:t>
      </w:r>
      <w:r w:rsidR="00122476">
        <w:rPr>
          <w:rFonts w:ascii="ＭＳ ゴシック" w:eastAsia="ＭＳ ゴシック" w:hAnsi="ＭＳ ゴシック" w:hint="eastAsia"/>
          <w:sz w:val="24"/>
        </w:rPr>
        <w:t>で対応していくよう周知お願いします。</w:t>
      </w:r>
    </w:p>
    <w:p w:rsidR="00AB36BB" w:rsidRPr="00AB36BB" w:rsidRDefault="00AB36BB" w:rsidP="0012247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本人疼痛の訴えは無いとの事。</w:t>
      </w:r>
    </w:p>
    <w:p w:rsidR="00122476" w:rsidRDefault="00122476" w:rsidP="00DC6B72">
      <w:pPr>
        <w:rPr>
          <w:rFonts w:ascii="ＭＳ ゴシック" w:eastAsia="ＭＳ ゴシック" w:hAnsi="ＭＳ ゴシック"/>
          <w:sz w:val="24"/>
        </w:rPr>
      </w:pPr>
    </w:p>
    <w:p w:rsidR="00E2045E" w:rsidRDefault="007A29B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・日向端　猛</w:t>
      </w:r>
      <w:r w:rsidR="00A53D8A">
        <w:rPr>
          <w:rFonts w:asciiTheme="majorEastAsia" w:eastAsiaTheme="majorEastAsia" w:hAnsiTheme="majorEastAsia" w:hint="eastAsia"/>
          <w:noProof/>
          <w:sz w:val="24"/>
        </w:rPr>
        <w:t>様～</w:t>
      </w:r>
      <w:r>
        <w:rPr>
          <w:rFonts w:asciiTheme="majorEastAsia" w:eastAsiaTheme="majorEastAsia" w:hAnsiTheme="majorEastAsia" w:hint="eastAsia"/>
          <w:noProof/>
          <w:sz w:val="24"/>
        </w:rPr>
        <w:t>11/30（水）15：30より</w:t>
      </w:r>
      <w:r w:rsidR="0046228B">
        <w:rPr>
          <w:rFonts w:asciiTheme="majorEastAsia" w:eastAsiaTheme="majorEastAsia" w:hAnsiTheme="majorEastAsia" w:hint="eastAsia"/>
          <w:noProof/>
          <w:sz w:val="24"/>
        </w:rPr>
        <w:t>、</w:t>
      </w:r>
      <w:r>
        <w:rPr>
          <w:rFonts w:asciiTheme="majorEastAsia" w:eastAsiaTheme="majorEastAsia" w:hAnsiTheme="majorEastAsia" w:hint="eastAsia"/>
          <w:noProof/>
          <w:sz w:val="24"/>
        </w:rPr>
        <w:t>GH「スマイル」訪問調査予定。</w:t>
      </w: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70251" w:rsidRDefault="00B70251" w:rsidP="00B7025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恒子様～左手尺骨遠位端骨折疑いにて、11/22室岡整形外科受診で調整。</w:t>
      </w:r>
    </w:p>
    <w:p w:rsidR="007A29B1" w:rsidRDefault="007A29B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F7548D" w:rsidRDefault="00F7548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●南山苑入所について</w:t>
      </w:r>
    </w:p>
    <w:p w:rsidR="00F7548D" w:rsidRDefault="00F7548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健吉様（見上</w:t>
      </w:r>
      <w:r w:rsidR="00D87FBF">
        <w:rPr>
          <w:rFonts w:asciiTheme="majorEastAsia" w:eastAsiaTheme="majorEastAsia" w:hAnsiTheme="majorEastAsia" w:hint="eastAsia"/>
          <w:noProof/>
          <w:sz w:val="24"/>
        </w:rPr>
        <w:t>Ns</w:t>
      </w:r>
      <w:r>
        <w:rPr>
          <w:rFonts w:asciiTheme="majorEastAsia" w:eastAsiaTheme="majorEastAsia" w:hAnsiTheme="majorEastAsia"/>
          <w:noProof/>
          <w:sz w:val="24"/>
        </w:rPr>
        <w:t>）</w:t>
      </w:r>
      <w:r>
        <w:rPr>
          <w:rFonts w:asciiTheme="majorEastAsia" w:eastAsiaTheme="majorEastAsia" w:hAnsiTheme="majorEastAsia" w:hint="eastAsia"/>
          <w:noProof/>
          <w:sz w:val="24"/>
        </w:rPr>
        <w:t>入所決定となった為、退院時書類の作成お願いします。</w:t>
      </w:r>
    </w:p>
    <w:p w:rsidR="00F7548D" w:rsidRDefault="00D87FBF" w:rsidP="00F7548D">
      <w:pPr>
        <w:ind w:leftChars="100" w:left="189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11/25（金）13：30退院となります。</w:t>
      </w:r>
    </w:p>
    <w:p w:rsidR="00F7548D" w:rsidRDefault="00F7548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F7548D" w:rsidRDefault="00F7548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・古川　トミヱ様（川守田</w:t>
      </w:r>
      <w:r w:rsidR="00D87FBF">
        <w:rPr>
          <w:rFonts w:asciiTheme="majorEastAsia" w:eastAsiaTheme="majorEastAsia" w:hAnsiTheme="majorEastAsia" w:hint="eastAsia"/>
          <w:noProof/>
          <w:sz w:val="24"/>
        </w:rPr>
        <w:t>Ns</w:t>
      </w:r>
      <w:r>
        <w:rPr>
          <w:rFonts w:asciiTheme="majorEastAsia" w:eastAsiaTheme="majorEastAsia" w:hAnsiTheme="majorEastAsia"/>
          <w:noProof/>
          <w:sz w:val="24"/>
        </w:rPr>
        <w:t>）</w:t>
      </w:r>
      <w:r>
        <w:rPr>
          <w:rFonts w:asciiTheme="majorEastAsia" w:eastAsiaTheme="majorEastAsia" w:hAnsiTheme="majorEastAsia" w:hint="eastAsia"/>
          <w:noProof/>
          <w:sz w:val="24"/>
        </w:rPr>
        <w:t>入所可となりましたが、家族間での意向が違う為</w:t>
      </w:r>
    </w:p>
    <w:p w:rsidR="00D87FBF" w:rsidRDefault="00F7548D" w:rsidP="00D87FBF">
      <w:pPr>
        <w:ind w:leftChars="100" w:left="189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11/28</w:t>
      </w:r>
      <w:r w:rsidR="00D87FBF">
        <w:rPr>
          <w:rFonts w:asciiTheme="majorEastAsia" w:eastAsiaTheme="majorEastAsia" w:hAnsiTheme="majorEastAsia" w:hint="eastAsia"/>
          <w:noProof/>
          <w:sz w:val="24"/>
        </w:rPr>
        <w:t>（月）</w:t>
      </w:r>
      <w:r w:rsidR="00D87FBF" w:rsidRPr="00D87FBF">
        <w:rPr>
          <w:rFonts w:asciiTheme="majorEastAsia" w:eastAsiaTheme="majorEastAsia" w:hAnsiTheme="majorEastAsia" w:hint="eastAsia"/>
          <w:noProof/>
          <w:sz w:val="24"/>
        </w:rPr>
        <w:t>ケアマネと家族と面談予定となりました。それ以降の入所予定です</w:t>
      </w:r>
    </w:p>
    <w:p w:rsidR="00F7548D" w:rsidRDefault="00D87FBF" w:rsidP="00D87FBF">
      <w:pPr>
        <w:ind w:leftChars="100" w:left="1890" w:hangingChars="700" w:hanging="1680"/>
        <w:rPr>
          <w:rFonts w:asciiTheme="majorEastAsia" w:eastAsiaTheme="majorEastAsia" w:hAnsiTheme="majorEastAsia"/>
          <w:noProof/>
          <w:sz w:val="24"/>
        </w:rPr>
      </w:pPr>
      <w:r w:rsidRPr="00D87FBF">
        <w:rPr>
          <w:rFonts w:asciiTheme="majorEastAsia" w:eastAsiaTheme="majorEastAsia" w:hAnsiTheme="majorEastAsia" w:hint="eastAsia"/>
          <w:noProof/>
          <w:sz w:val="24"/>
        </w:rPr>
        <w:t>ので、書類の作成をお願いします。</w:t>
      </w:r>
    </w:p>
    <w:p w:rsidR="002F004D" w:rsidRPr="00C34EDA" w:rsidRDefault="002F004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A29B1" w:rsidRDefault="007A29B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＜船場Dr.診察＞</w:t>
      </w:r>
    </w:p>
    <w:p w:rsidR="00121D03" w:rsidRDefault="008D09F9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121D03">
        <w:rPr>
          <w:rFonts w:asciiTheme="majorEastAsia" w:eastAsiaTheme="majorEastAsia" w:hAnsiTheme="majorEastAsia" w:hint="eastAsia"/>
          <w:noProof/>
          <w:sz w:val="24"/>
        </w:rPr>
        <w:t>・</w:t>
      </w:r>
      <w:r>
        <w:rPr>
          <w:rFonts w:asciiTheme="majorEastAsia" w:eastAsiaTheme="majorEastAsia" w:hAnsiTheme="majorEastAsia" w:hint="eastAsia"/>
          <w:noProof/>
          <w:sz w:val="24"/>
        </w:rPr>
        <w:t>点滴は3→2本に変更となり、11/25（金）まで継続。</w:t>
      </w:r>
    </w:p>
    <w:p w:rsidR="008D09F9" w:rsidRDefault="00121D03" w:rsidP="00121D03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8D09F9">
        <w:rPr>
          <w:rFonts w:asciiTheme="majorEastAsia" w:eastAsiaTheme="majorEastAsia" w:hAnsiTheme="majorEastAsia" w:hint="eastAsia"/>
          <w:noProof/>
          <w:sz w:val="24"/>
        </w:rPr>
        <w:t>アスパラギン酸K注、ソリタT3に混注11/23（水）まで</w:t>
      </w:r>
      <w:r>
        <w:rPr>
          <w:rFonts w:asciiTheme="majorEastAsia" w:eastAsiaTheme="majorEastAsia" w:hAnsiTheme="majorEastAsia" w:hint="eastAsia"/>
          <w:noProof/>
          <w:sz w:val="24"/>
        </w:rPr>
        <w:t>指示。</w:t>
      </w:r>
    </w:p>
    <w:p w:rsidR="00121D03" w:rsidRDefault="008D09F9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</w:t>
      </w:r>
      <w:r w:rsidR="00121D03">
        <w:rPr>
          <w:rFonts w:asciiTheme="majorEastAsia" w:eastAsiaTheme="majorEastAsia" w:hAnsiTheme="majorEastAsia" w:hint="eastAsia"/>
          <w:noProof/>
          <w:sz w:val="24"/>
        </w:rPr>
        <w:t>・</w:t>
      </w:r>
      <w:r>
        <w:rPr>
          <w:rFonts w:asciiTheme="majorEastAsia" w:eastAsiaTheme="majorEastAsia" w:hAnsiTheme="majorEastAsia" w:hint="eastAsia"/>
          <w:noProof/>
          <w:sz w:val="24"/>
        </w:rPr>
        <w:t>CRP値も下がっている為、抗生剤は中止の指示。</w:t>
      </w:r>
    </w:p>
    <w:p w:rsidR="00121D03" w:rsidRDefault="00121D03" w:rsidP="00121D03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8D09F9">
        <w:rPr>
          <w:rFonts w:asciiTheme="majorEastAsia" w:eastAsiaTheme="majorEastAsia" w:hAnsiTheme="majorEastAsia" w:hint="eastAsia"/>
          <w:noProof/>
          <w:sz w:val="24"/>
        </w:rPr>
        <w:t>肺炎治療経過も良好の為、徐々に経管栄養も点滴と併用。栄</w:t>
      </w:r>
    </w:p>
    <w:p w:rsidR="00121D03" w:rsidRDefault="008D09F9" w:rsidP="00121D03">
      <w:pPr>
        <w:ind w:leftChars="800" w:left="1680" w:firstLineChars="200" w:firstLine="4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養士と相談し、本日は白湯100ml流入。明日から昼のみラク</w:t>
      </w:r>
    </w:p>
    <w:p w:rsidR="008D09F9" w:rsidRDefault="008D09F9" w:rsidP="00121D03">
      <w:pPr>
        <w:ind w:leftChars="800" w:left="1680" w:firstLineChars="200" w:firstLine="4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フィア1本、各白湯100mlずつとなっている。</w:t>
      </w:r>
    </w:p>
    <w:p w:rsidR="008D09F9" w:rsidRDefault="008D09F9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8D09F9" w:rsidRDefault="008D09F9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孝一様～ミヤBM、</w:t>
      </w:r>
      <w:r w:rsidRPr="008D09F9">
        <w:rPr>
          <w:rFonts w:asciiTheme="majorEastAsia" w:eastAsiaTheme="majorEastAsia" w:hAnsiTheme="majorEastAsia" w:hint="eastAsia"/>
          <w:noProof/>
          <w:sz w:val="24"/>
        </w:rPr>
        <w:t>半夏瀉心湯</w:t>
      </w:r>
      <w:r>
        <w:rPr>
          <w:rFonts w:asciiTheme="majorEastAsia" w:eastAsiaTheme="majorEastAsia" w:hAnsiTheme="majorEastAsia" w:hint="eastAsia"/>
          <w:noProof/>
          <w:sz w:val="24"/>
        </w:rPr>
        <w:t>は継続で2W分の処方。</w:t>
      </w:r>
    </w:p>
    <w:p w:rsidR="008D09F9" w:rsidRDefault="008D09F9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アスパラカリウムは11/26（土）で飲み切り中止の指示。</w:t>
      </w:r>
    </w:p>
    <w:p w:rsidR="00B70251" w:rsidRDefault="00B70251" w:rsidP="00B70251">
      <w:pPr>
        <w:rPr>
          <w:rFonts w:asciiTheme="majorEastAsia" w:eastAsiaTheme="majorEastAsia" w:hAnsiTheme="majorEastAsia" w:hint="eastAsia"/>
          <w:noProof/>
          <w:sz w:val="24"/>
        </w:rPr>
      </w:pP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＜小柳Dr</w:t>
      </w:r>
      <w:r w:rsidRPr="00B70251">
        <w:rPr>
          <w:rFonts w:asciiTheme="majorEastAsia" w:eastAsiaTheme="majorEastAsia" w:hAnsiTheme="majorEastAsia" w:hint="eastAsia"/>
          <w:noProof/>
          <w:sz w:val="24"/>
        </w:rPr>
        <w:t>診察＞</w:t>
      </w: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・栃内　象子様～</w:t>
      </w:r>
      <w:r w:rsidRPr="00B70251">
        <w:rPr>
          <w:rFonts w:asciiTheme="majorEastAsia" w:eastAsiaTheme="majorEastAsia" w:hAnsiTheme="majorEastAsia" w:hint="eastAsia"/>
          <w:noProof/>
          <w:sz w:val="24"/>
        </w:rPr>
        <w:t>本日よりデエビゴ追加となり、3日分処方。</w:t>
      </w:r>
      <w:bookmarkStart w:id="0" w:name="_GoBack"/>
      <w:bookmarkEnd w:id="0"/>
    </w:p>
    <w:p w:rsidR="00E2045E" w:rsidRPr="00BC2D0D" w:rsidRDefault="00E2045E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59087F">
        <w:rPr>
          <w:rFonts w:asciiTheme="majorEastAsia" w:eastAsiaTheme="majorEastAsia" w:hAnsiTheme="majorEastAsia" w:hint="eastAsia"/>
          <w:noProof/>
          <w:sz w:val="24"/>
        </w:rPr>
        <w:t>血圧160～180/70～80mmHgと高値持続、他バイタル異常無し。</w:t>
      </w:r>
    </w:p>
    <w:p w:rsidR="0059087F" w:rsidRDefault="0059087F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 xml:space="preserve">　　　　　　　　「すみません」と断続的に大声上げている。</w:t>
      </w:r>
    </w:p>
    <w:p w:rsidR="00A53D8A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53D8A" w:rsidRDefault="00A53D8A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加藤　文男様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59087F">
        <w:rPr>
          <w:rFonts w:asciiTheme="majorEastAsia" w:eastAsiaTheme="majorEastAsia" w:hAnsiTheme="majorEastAsia" w:hint="eastAsia"/>
          <w:noProof/>
          <w:sz w:val="24"/>
        </w:rPr>
        <w:t>各食2/3摂取、軽度むせ込みあり。</w:t>
      </w:r>
      <w:r w:rsidR="00521A79">
        <w:rPr>
          <w:rFonts w:asciiTheme="majorEastAsia" w:eastAsiaTheme="majorEastAsia" w:hAnsiTheme="majorEastAsia" w:hint="eastAsia"/>
          <w:noProof/>
          <w:sz w:val="24"/>
        </w:rPr>
        <w:t>日中はほぼ傾眠傾向であり、介入への抵抗や易怒性無し。脈拍100回/分台と頻脈、他バイタル異常無し。</w:t>
      </w:r>
    </w:p>
    <w:p w:rsidR="007A29B1" w:rsidRDefault="007A29B1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34EDA" w:rsidRDefault="00A53D8A" w:rsidP="007A29B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53D8A">
        <w:rPr>
          <w:rFonts w:ascii="ＭＳ ゴシック" w:eastAsia="ＭＳ ゴシック" w:hAnsi="ＭＳ ゴシック" w:hint="eastAsia"/>
          <w:noProof/>
          <w:sz w:val="24"/>
        </w:rPr>
        <w:t>水越　テル様</w:t>
      </w:r>
      <w:r w:rsidR="00FA57B8">
        <w:rPr>
          <w:rFonts w:ascii="ＭＳ ゴシック" w:eastAsia="ＭＳ ゴシック" w:hAnsi="ＭＳ ゴシック" w:hint="eastAsia"/>
          <w:noProof/>
          <w:sz w:val="24"/>
        </w:rPr>
        <w:t>～</w:t>
      </w:r>
      <w:r w:rsidR="00C34EDA" w:rsidRPr="00C34EDA">
        <w:rPr>
          <w:rFonts w:ascii="ＭＳ ゴシック" w:eastAsia="ＭＳ ゴシック" w:hAnsi="ＭＳ ゴシック" w:hint="eastAsia"/>
          <w:noProof/>
          <w:sz w:val="24"/>
        </w:rPr>
        <w:t>各食全量摂取。昼食前血糖値192mg/dl</w:t>
      </w:r>
      <w:r w:rsidR="00C34EDA">
        <w:rPr>
          <w:rFonts w:ascii="ＭＳ ゴシック" w:eastAsia="ＭＳ ゴシック" w:hAnsi="ＭＳ ゴシック" w:hint="eastAsia"/>
          <w:noProof/>
          <w:sz w:val="24"/>
        </w:rPr>
        <w:t>、スライディングスケー</w:t>
      </w:r>
    </w:p>
    <w:p w:rsidR="00C34EDA" w:rsidRDefault="00C34EDA" w:rsidP="00C34EDA">
      <w:pPr>
        <w:ind w:leftChars="786" w:left="1651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C34EDA">
        <w:rPr>
          <w:rFonts w:ascii="ＭＳ ゴシック" w:eastAsia="ＭＳ ゴシック" w:hAnsi="ＭＳ ゴシック" w:hint="eastAsia"/>
          <w:noProof/>
          <w:sz w:val="24"/>
        </w:rPr>
        <w:t>ルにてヒューマリンR注4E施行。身体不調の訴えや低血糖症状</w:t>
      </w:r>
    </w:p>
    <w:p w:rsidR="00D51FE9" w:rsidRDefault="00C34EDA" w:rsidP="00C34EDA">
      <w:pPr>
        <w:ind w:leftChars="786" w:left="1651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C34EDA">
        <w:rPr>
          <w:rFonts w:ascii="ＭＳ ゴシック" w:eastAsia="ＭＳ ゴシック" w:hAnsi="ＭＳ ゴシック" w:hint="eastAsia"/>
          <w:noProof/>
          <w:sz w:val="24"/>
        </w:rPr>
        <w:t>無し。危険行為無く過ごされている。</w:t>
      </w: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恒子様～夜間不穏、興奮状態であり2時に不穏時頓服服用、以降も不眠</w:t>
      </w:r>
    </w:p>
    <w:p w:rsidR="00C34EDA" w:rsidRDefault="00C34EDA" w:rsidP="00C34EDA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で経過。日中は不潔、脱衣行為見られている。左手首尺骨側に</w:t>
      </w:r>
    </w:p>
    <w:p w:rsidR="00C34EDA" w:rsidRDefault="00C34EDA" w:rsidP="00C34EDA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腫脹あり疼痛問うと「痛い！」と大声で叫んでいる。疼痛訴え</w:t>
      </w:r>
    </w:p>
    <w:p w:rsidR="00C34EDA" w:rsidRDefault="00C34EDA" w:rsidP="00C34EDA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はスタッフ声掛け時のみで、動作時は左手使用している。</w:t>
      </w:r>
    </w:p>
    <w:p w:rsidR="008D09F9" w:rsidRDefault="008D09F9" w:rsidP="00C34EDA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主治医へ状態報告し、X-P指示あり。</w:t>
      </w:r>
      <w:r w:rsidRPr="008D09F9">
        <w:rPr>
          <w:rFonts w:ascii="ＭＳ ゴシック" w:eastAsia="ＭＳ ゴシック" w:hAnsi="ＭＳ ゴシック" w:hint="eastAsia"/>
          <w:noProof/>
          <w:sz w:val="24"/>
        </w:rPr>
        <w:t>左尺骨遠位端骨折</w:t>
      </w:r>
      <w:r>
        <w:rPr>
          <w:rFonts w:ascii="ＭＳ ゴシック" w:eastAsia="ＭＳ ゴシック" w:hAnsi="ＭＳ ゴシック" w:hint="eastAsia"/>
          <w:noProof/>
          <w:sz w:val="24"/>
        </w:rPr>
        <w:t>所見あ</w:t>
      </w:r>
    </w:p>
    <w:p w:rsidR="008D09F9" w:rsidRDefault="008D09F9" w:rsidP="00A41A6B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り、精査の必要性あるとの事。受け持ちSt</w:t>
      </w:r>
      <w:r w:rsidR="00A41A6B">
        <w:rPr>
          <w:rFonts w:ascii="ＭＳ ゴシック" w:eastAsia="ＭＳ ゴシック" w:hAnsi="ＭＳ ゴシック" w:hint="eastAsia"/>
          <w:noProof/>
          <w:sz w:val="24"/>
        </w:rPr>
        <w:t>より連絡中。</w:t>
      </w:r>
    </w:p>
    <w:p w:rsidR="00C34EDA" w:rsidRPr="008D09F9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象子様～昨準夜帯にて入眠出来ず徘徊見られる為、不眠時頓服服用して</w:t>
      </w:r>
    </w:p>
    <w:p w:rsidR="00C34EDA" w:rsidRPr="008430D4" w:rsidRDefault="00C34EDA" w:rsidP="00C34EDA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いるが、入眠出来ず不眠で経過。日中も棟内徘徊著明。</w:t>
      </w:r>
    </w:p>
    <w:sectPr w:rsidR="00C34EDA" w:rsidRPr="008430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5960C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A0494-FC7E-4473-A776-F40B866AF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31</cp:revision>
  <cp:lastPrinted>2022-08-31T02:04:00Z</cp:lastPrinted>
  <dcterms:created xsi:type="dcterms:W3CDTF">2022-11-19T01:20:00Z</dcterms:created>
  <dcterms:modified xsi:type="dcterms:W3CDTF">2022-11-21T07:08:00Z</dcterms:modified>
</cp:coreProperties>
</file>